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赫章县凯源学校教师招聘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6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65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953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536" w:type="dxa"/>
            <w:gridSpan w:val="19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婚否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身份证号</w:t>
            </w:r>
          </w:p>
        </w:tc>
        <w:tc>
          <w:tcPr>
            <w:tcW w:w="213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90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家庭住址</w:t>
            </w:r>
          </w:p>
        </w:tc>
        <w:tc>
          <w:tcPr>
            <w:tcW w:w="336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F3F3F"/>
                <w:kern w:val="24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大学实践 /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年龄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</w:tbl>
    <w:p>
      <w:pPr>
        <w:ind w:firstLine="960" w:firstLineChars="400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 xml:space="preserve">审查人签字：            </w:t>
      </w:r>
      <w:r>
        <w:rPr>
          <w:rFonts w:hint="eastAsia" w:asciiTheme="minorEastAsia" w:hAnsiTheme="minorEastAsia" w:cstheme="minorEastAsia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szCs w:val="24"/>
        </w:rPr>
        <w:t xml:space="preserve"> 日期：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33DD"/>
    <w:rsid w:val="001951EC"/>
    <w:rsid w:val="00213FA6"/>
    <w:rsid w:val="00782CA1"/>
    <w:rsid w:val="00AD345A"/>
    <w:rsid w:val="00B040C3"/>
    <w:rsid w:val="1003012A"/>
    <w:rsid w:val="17E63F06"/>
    <w:rsid w:val="19A219CC"/>
    <w:rsid w:val="1D311171"/>
    <w:rsid w:val="1D7F4ACB"/>
    <w:rsid w:val="20BE1C9D"/>
    <w:rsid w:val="26BF10CB"/>
    <w:rsid w:val="35C50CEB"/>
    <w:rsid w:val="3671601B"/>
    <w:rsid w:val="43A53099"/>
    <w:rsid w:val="5B8B0A7B"/>
    <w:rsid w:val="67367B7D"/>
    <w:rsid w:val="6CA233DD"/>
    <w:rsid w:val="7C3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184</Characters>
  <Lines>1</Lines>
  <Paragraphs>1</Paragraphs>
  <TotalTime>3</TotalTime>
  <ScaleCrop>false</ScaleCrop>
  <LinksUpToDate>false</LinksUpToDate>
  <CharactersWithSpaces>368</CharactersWithSpaces>
  <Application>WPS Office_11.1.0.9440_F1E327BC-269C-435d-A152-05C5408002CA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2020-01-10T15:47:00Z</dcterms:created>
  <dc:creator>Administrator</dc:creator>
  <cp:lastModifiedBy>Y~歪歪</cp:lastModifiedBy>
  <dcterms:modified xsi:type="dcterms:W3CDTF">2020-02-13T03:40:23Z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